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145" w:rsidRDefault="00E50D35">
      <w:pPr>
        <w:spacing w:after="240" w:line="276" w:lineRule="auto"/>
        <w:rPr>
          <w:rFonts w:eastAsia="SimSun"/>
          <w:b/>
          <w:bCs/>
          <w:lang w:eastAsia="en-GB"/>
        </w:rPr>
      </w:pPr>
      <w:r>
        <w:rPr>
          <w:rFonts w:eastAsia="SimSun"/>
          <w:b/>
          <w:bCs/>
          <w:lang w:eastAsia="en-GB"/>
        </w:rPr>
        <w:t>Załącznik nr 1</w:t>
      </w:r>
    </w:p>
    <w:p w:rsidR="00361145" w:rsidRDefault="00E50D35">
      <w:pPr>
        <w:spacing w:after="240" w:line="276" w:lineRule="auto"/>
        <w:rPr>
          <w:rFonts w:eastAsia="SimSun"/>
          <w:b/>
          <w:bCs/>
          <w:lang w:eastAsia="en-GB"/>
        </w:rPr>
      </w:pPr>
      <w:r>
        <w:rPr>
          <w:rFonts w:eastAsia="SimSun"/>
          <w:b/>
          <w:bCs/>
          <w:lang w:eastAsia="en-GB"/>
        </w:rPr>
        <w:t>ZGODA NA PRZETWARZANIE DANYCH OSOBOWYCH</w:t>
      </w:r>
    </w:p>
    <w:p w:rsidR="00361145" w:rsidRDefault="00E50D35">
      <w:pPr>
        <w:spacing w:after="240" w:line="276" w:lineRule="auto"/>
      </w:pPr>
      <w:proofErr w:type="spellStart"/>
      <w:r>
        <w:rPr>
          <w:rFonts w:eastAsia="SimSun"/>
          <w:lang w:val="en-GB" w:eastAsia="en-GB"/>
        </w:rPr>
        <w:t>Wyrażam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zgodę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na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przetwarzanie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color w:val="000000" w:themeColor="text1"/>
          <w:lang w:val="en-GB" w:eastAsia="en-GB"/>
        </w:rPr>
        <w:t>danych</w:t>
      </w:r>
      <w:proofErr w:type="spellEnd"/>
      <w:r>
        <w:rPr>
          <w:rFonts w:eastAsia="SimSun"/>
          <w:color w:val="000000" w:themeColor="text1"/>
          <w:lang w:val="en-GB" w:eastAsia="en-GB"/>
        </w:rPr>
        <w:t xml:space="preserve"> </w:t>
      </w:r>
      <w:proofErr w:type="spellStart"/>
      <w:r>
        <w:rPr>
          <w:rFonts w:eastAsia="SimSun"/>
          <w:color w:val="000000" w:themeColor="text1"/>
          <w:lang w:val="en-GB" w:eastAsia="en-GB"/>
        </w:rPr>
        <w:t>osobowych</w:t>
      </w:r>
      <w:proofErr w:type="spellEnd"/>
      <w:r>
        <w:rPr>
          <w:rFonts w:eastAsia="SimSun"/>
          <w:color w:val="000000" w:themeColor="text1"/>
          <w:lang w:val="en-GB" w:eastAsia="en-GB"/>
        </w:rPr>
        <w:t xml:space="preserve"> </w:t>
      </w:r>
      <w:proofErr w:type="spellStart"/>
      <w:r>
        <w:rPr>
          <w:rFonts w:eastAsia="SimSun"/>
          <w:color w:val="000000" w:themeColor="text1"/>
          <w:lang w:val="en-GB" w:eastAsia="en-GB"/>
        </w:rPr>
        <w:t>mojego</w:t>
      </w:r>
      <w:proofErr w:type="spellEnd"/>
      <w:r>
        <w:rPr>
          <w:rFonts w:eastAsia="SimSun"/>
          <w:color w:val="000000" w:themeColor="text1"/>
          <w:lang w:val="en-GB" w:eastAsia="en-GB"/>
        </w:rPr>
        <w:t xml:space="preserve"> </w:t>
      </w:r>
      <w:proofErr w:type="spellStart"/>
      <w:r>
        <w:rPr>
          <w:rFonts w:eastAsia="SimSun"/>
          <w:color w:val="000000" w:themeColor="text1"/>
          <w:lang w:val="en-GB" w:eastAsia="en-GB"/>
        </w:rPr>
        <w:t>dziecka</w:t>
      </w:r>
      <w:proofErr w:type="spellEnd"/>
      <w:r>
        <w:rPr>
          <w:rFonts w:eastAsia="SimSun"/>
          <w:lang w:val="en-GB" w:eastAsia="en-GB"/>
        </w:rPr>
        <w:t xml:space="preserve">……………………………………………………………             w </w:t>
      </w:r>
      <w:proofErr w:type="spellStart"/>
      <w:r>
        <w:rPr>
          <w:rFonts w:eastAsia="SimSun"/>
          <w:lang w:val="en-GB" w:eastAsia="en-GB"/>
        </w:rPr>
        <w:t>zakresie</w:t>
      </w:r>
      <w:proofErr w:type="spellEnd"/>
      <w:r>
        <w:rPr>
          <w:rFonts w:eastAsia="SimSun"/>
          <w:lang w:val="en-GB" w:eastAsia="en-GB"/>
        </w:rPr>
        <w:t xml:space="preserve">: </w:t>
      </w:r>
      <w:proofErr w:type="spellStart"/>
      <w:r>
        <w:rPr>
          <w:rFonts w:eastAsia="SimSun"/>
          <w:lang w:val="en-GB" w:eastAsia="en-GB"/>
        </w:rPr>
        <w:t>imienia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i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nazwiska</w:t>
      </w:r>
      <w:proofErr w:type="spellEnd"/>
      <w:r>
        <w:rPr>
          <w:rFonts w:eastAsia="SimSun"/>
          <w:lang w:val="en-GB" w:eastAsia="en-GB"/>
        </w:rPr>
        <w:t xml:space="preserve"> w </w:t>
      </w:r>
      <w:proofErr w:type="spellStart"/>
      <w:r>
        <w:rPr>
          <w:rFonts w:eastAsia="SimSun"/>
          <w:lang w:val="en-GB" w:eastAsia="en-GB"/>
        </w:rPr>
        <w:t>tym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ich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upublicznienie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przez</w:t>
      </w:r>
      <w:proofErr w:type="spellEnd"/>
      <w:r>
        <w:rPr>
          <w:rFonts w:eastAsia="SimSun"/>
          <w:lang w:val="en-GB" w:eastAsia="en-GB"/>
        </w:rPr>
        <w:t xml:space="preserve"> </w:t>
      </w:r>
      <w:r>
        <w:rPr>
          <w:rFonts w:eastAsia="Calibri"/>
          <w:bCs/>
          <w:color w:val="000000"/>
          <w:lang w:val="en-GB" w:eastAsia="en-US"/>
        </w:rPr>
        <w:t xml:space="preserve">Centrum </w:t>
      </w:r>
      <w:proofErr w:type="spellStart"/>
      <w:r>
        <w:rPr>
          <w:rFonts w:eastAsia="Calibri"/>
          <w:bCs/>
          <w:color w:val="000000"/>
          <w:lang w:val="en-GB" w:eastAsia="en-US"/>
        </w:rPr>
        <w:t>Upowszechniania</w:t>
      </w:r>
      <w:proofErr w:type="spellEnd"/>
      <w:r>
        <w:rPr>
          <w:rFonts w:eastAsia="Calibri"/>
          <w:bCs/>
          <w:color w:val="000000"/>
          <w:lang w:val="en-GB" w:eastAsia="en-US"/>
        </w:rPr>
        <w:t xml:space="preserve"> </w:t>
      </w:r>
      <w:proofErr w:type="spellStart"/>
      <w:r>
        <w:rPr>
          <w:rFonts w:eastAsia="Calibri"/>
          <w:bCs/>
          <w:color w:val="000000"/>
          <w:lang w:val="en-GB" w:eastAsia="en-US"/>
        </w:rPr>
        <w:t>Kultury</w:t>
      </w:r>
      <w:proofErr w:type="spellEnd"/>
      <w:r>
        <w:rPr>
          <w:rFonts w:eastAsia="Calibri"/>
          <w:bCs/>
          <w:color w:val="000000"/>
          <w:lang w:val="en-GB" w:eastAsia="en-US"/>
        </w:rPr>
        <w:t xml:space="preserve"> w </w:t>
      </w:r>
      <w:proofErr w:type="spellStart"/>
      <w:r>
        <w:rPr>
          <w:rFonts w:eastAsia="Calibri"/>
          <w:bCs/>
          <w:color w:val="000000"/>
          <w:lang w:val="en-GB" w:eastAsia="en-US"/>
        </w:rPr>
        <w:t>Szydłowie</w:t>
      </w:r>
      <w:proofErr w:type="spellEnd"/>
      <w:r>
        <w:rPr>
          <w:rFonts w:eastAsia="SimSun"/>
          <w:i/>
          <w:iCs/>
          <w:color w:val="222222"/>
          <w:shd w:val="clear" w:color="auto" w:fill="FFFFFF"/>
          <w:lang w:val="en-GB" w:eastAsia="en-GB"/>
        </w:rPr>
        <w:t xml:space="preserve"> </w:t>
      </w:r>
      <w:r>
        <w:rPr>
          <w:rFonts w:eastAsia="SimSun"/>
          <w:lang w:val="en-GB" w:eastAsia="en-GB"/>
        </w:rPr>
        <w:t xml:space="preserve">w </w:t>
      </w:r>
      <w:proofErr w:type="spellStart"/>
      <w:r>
        <w:rPr>
          <w:rFonts w:eastAsia="SimSun"/>
          <w:lang w:val="en-GB" w:eastAsia="en-GB"/>
        </w:rPr>
        <w:t>celu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związanym</w:t>
      </w:r>
      <w:proofErr w:type="spellEnd"/>
      <w:r>
        <w:rPr>
          <w:rFonts w:eastAsia="SimSun"/>
          <w:lang w:val="en-GB" w:eastAsia="en-GB"/>
        </w:rPr>
        <w:t xml:space="preserve"> z </w:t>
      </w:r>
      <w:proofErr w:type="spellStart"/>
      <w:r>
        <w:rPr>
          <w:rFonts w:eastAsia="Calibri"/>
          <w:color w:val="000000"/>
          <w:lang w:val="en-GB" w:eastAsia="en-US"/>
        </w:rPr>
        <w:t>organizacją</w:t>
      </w:r>
      <w:proofErr w:type="spellEnd"/>
      <w:r>
        <w:rPr>
          <w:rFonts w:eastAsia="Calibri"/>
          <w:color w:val="000000"/>
          <w:lang w:val="en-GB" w:eastAsia="en-US"/>
        </w:rPr>
        <w:t xml:space="preserve"> </w:t>
      </w:r>
      <w:proofErr w:type="spellStart"/>
      <w:r>
        <w:rPr>
          <w:rFonts w:eastAsia="Calibri"/>
          <w:color w:val="000000"/>
          <w:lang w:val="en-GB" w:eastAsia="en-US"/>
        </w:rPr>
        <w:t>i</w:t>
      </w:r>
      <w:proofErr w:type="spellEnd"/>
      <w:r>
        <w:rPr>
          <w:rFonts w:eastAsia="Calibri"/>
          <w:color w:val="000000"/>
          <w:lang w:val="en-GB" w:eastAsia="en-US"/>
        </w:rPr>
        <w:t xml:space="preserve"> </w:t>
      </w:r>
      <w:proofErr w:type="spellStart"/>
      <w:r>
        <w:rPr>
          <w:rFonts w:eastAsia="Calibri"/>
          <w:color w:val="000000"/>
          <w:lang w:val="en-GB" w:eastAsia="en-US"/>
        </w:rPr>
        <w:t>przeprowadzeniem</w:t>
      </w:r>
      <w:proofErr w:type="spellEnd"/>
      <w:r>
        <w:rPr>
          <w:rFonts w:eastAsia="Calibri"/>
          <w:color w:val="000000"/>
          <w:lang w:val="en-GB" w:eastAsia="en-US"/>
        </w:rPr>
        <w:t xml:space="preserve"> “</w:t>
      </w:r>
      <w:r>
        <w:rPr>
          <w:rFonts w:eastAsia="Calibri"/>
          <w:b/>
          <w:bCs/>
          <w:i/>
          <w:iCs/>
          <w:color w:val="000000"/>
          <w:lang w:val="en-GB" w:eastAsia="en-US"/>
        </w:rPr>
        <w:t>XXVII</w:t>
      </w:r>
      <w:r>
        <w:rPr>
          <w:rFonts w:eastAsia="Calibri"/>
          <w:b/>
          <w:bCs/>
          <w:i/>
          <w:iCs/>
          <w:color w:val="000000"/>
          <w:lang w:val="en-GB" w:eastAsia="en-US"/>
        </w:rPr>
        <w:t xml:space="preserve">I </w:t>
      </w:r>
      <w:proofErr w:type="spellStart"/>
      <w:r>
        <w:rPr>
          <w:rFonts w:eastAsia="Calibri"/>
          <w:b/>
          <w:bCs/>
          <w:i/>
          <w:iCs/>
          <w:color w:val="000000"/>
          <w:lang w:val="en-GB" w:eastAsia="en-US"/>
        </w:rPr>
        <w:t>Powiatowego</w:t>
      </w:r>
      <w:proofErr w:type="spellEnd"/>
      <w:r>
        <w:rPr>
          <w:rFonts w:eastAsia="Calibri"/>
          <w:b/>
          <w:bCs/>
          <w:i/>
          <w:iCs/>
          <w:color w:val="000000"/>
          <w:lang w:val="en-GB" w:eastAsia="en-US"/>
        </w:rPr>
        <w:t xml:space="preserve"> </w:t>
      </w:r>
      <w:proofErr w:type="spellStart"/>
      <w:r>
        <w:rPr>
          <w:rFonts w:eastAsia="Calibri"/>
          <w:b/>
          <w:bCs/>
          <w:i/>
          <w:iCs/>
          <w:color w:val="000000"/>
          <w:lang w:val="en-GB" w:eastAsia="en-US"/>
        </w:rPr>
        <w:t>Konkursu</w:t>
      </w:r>
      <w:proofErr w:type="spellEnd"/>
      <w:r>
        <w:rPr>
          <w:rFonts w:eastAsia="Calibri"/>
          <w:b/>
          <w:bCs/>
          <w:i/>
          <w:iCs/>
          <w:color w:val="000000"/>
          <w:lang w:val="en-GB" w:eastAsia="en-US"/>
        </w:rPr>
        <w:t xml:space="preserve"> </w:t>
      </w:r>
      <w:proofErr w:type="spellStart"/>
      <w:r>
        <w:rPr>
          <w:rFonts w:eastAsia="Calibri"/>
          <w:b/>
          <w:bCs/>
          <w:i/>
          <w:iCs/>
          <w:color w:val="000000"/>
          <w:lang w:val="en-GB" w:eastAsia="en-US"/>
        </w:rPr>
        <w:t>na</w:t>
      </w:r>
      <w:proofErr w:type="spellEnd"/>
      <w:r>
        <w:rPr>
          <w:rFonts w:eastAsia="Calibri"/>
          <w:b/>
          <w:bCs/>
          <w:i/>
          <w:iCs/>
          <w:color w:val="000000"/>
          <w:lang w:val="en-GB" w:eastAsia="en-US"/>
        </w:rPr>
        <w:t xml:space="preserve"> </w:t>
      </w:r>
      <w:proofErr w:type="spellStart"/>
      <w:r>
        <w:rPr>
          <w:rFonts w:eastAsia="Calibri"/>
          <w:b/>
          <w:bCs/>
          <w:i/>
          <w:iCs/>
          <w:color w:val="000000"/>
          <w:lang w:val="en-GB" w:eastAsia="en-US"/>
        </w:rPr>
        <w:t>Lampę</w:t>
      </w:r>
      <w:proofErr w:type="spellEnd"/>
      <w:r>
        <w:rPr>
          <w:rFonts w:eastAsia="Calibri"/>
          <w:b/>
          <w:bCs/>
          <w:i/>
          <w:iCs/>
          <w:color w:val="000000"/>
          <w:lang w:val="en-GB" w:eastAsia="en-US"/>
        </w:rPr>
        <w:t xml:space="preserve"> </w:t>
      </w:r>
      <w:proofErr w:type="spellStart"/>
      <w:r>
        <w:rPr>
          <w:rFonts w:eastAsia="Calibri"/>
          <w:b/>
          <w:bCs/>
          <w:i/>
          <w:iCs/>
          <w:color w:val="000000"/>
          <w:lang w:val="en-GB" w:eastAsia="en-US"/>
        </w:rPr>
        <w:t>Roratnią</w:t>
      </w:r>
      <w:proofErr w:type="spellEnd"/>
      <w:r>
        <w:rPr>
          <w:rFonts w:eastAsia="Calibri"/>
          <w:b/>
          <w:bCs/>
          <w:i/>
          <w:iCs/>
          <w:color w:val="000000"/>
          <w:lang w:val="en-GB" w:eastAsia="en-US"/>
        </w:rPr>
        <w:t>” 8.12.2026</w:t>
      </w:r>
      <w:r>
        <w:rPr>
          <w:rFonts w:eastAsia="Calibri"/>
          <w:b/>
          <w:bCs/>
          <w:i/>
          <w:iCs/>
          <w:color w:val="000000"/>
          <w:lang w:val="en-GB" w:eastAsia="en-US"/>
        </w:rPr>
        <w:t xml:space="preserve"> r. </w:t>
      </w:r>
      <w:proofErr w:type="spellStart"/>
      <w:r>
        <w:rPr>
          <w:rFonts w:eastAsia="Calibri"/>
          <w:color w:val="000000"/>
          <w:lang w:val="en-GB" w:eastAsia="en-US"/>
        </w:rPr>
        <w:t>oraz</w:t>
      </w:r>
      <w:proofErr w:type="spellEnd"/>
      <w:r>
        <w:rPr>
          <w:rFonts w:eastAsia="Calibri"/>
          <w:color w:val="000000"/>
          <w:lang w:val="en-GB" w:eastAsia="en-US"/>
        </w:rPr>
        <w:t xml:space="preserve"> </w:t>
      </w:r>
      <w:proofErr w:type="spellStart"/>
      <w:r>
        <w:rPr>
          <w:rFonts w:eastAsia="Calibri"/>
          <w:color w:val="000000"/>
          <w:lang w:val="en-GB" w:eastAsia="en-US"/>
        </w:rPr>
        <w:t>udostępnieniem</w:t>
      </w:r>
      <w:proofErr w:type="spellEnd"/>
      <w:r>
        <w:rPr>
          <w:rFonts w:eastAsia="Calibri"/>
          <w:color w:val="000000"/>
          <w:lang w:val="en-GB" w:eastAsia="en-US"/>
        </w:rPr>
        <w:t xml:space="preserve"> </w:t>
      </w:r>
      <w:proofErr w:type="spellStart"/>
      <w:r>
        <w:rPr>
          <w:rFonts w:eastAsia="Calibri"/>
          <w:color w:val="000000"/>
          <w:lang w:val="en-GB" w:eastAsia="en-US"/>
        </w:rPr>
        <w:t>informacji</w:t>
      </w:r>
      <w:proofErr w:type="spellEnd"/>
      <w:r>
        <w:rPr>
          <w:rFonts w:eastAsia="Calibri"/>
          <w:color w:val="000000"/>
          <w:lang w:val="en-GB" w:eastAsia="en-US"/>
        </w:rPr>
        <w:t xml:space="preserve"> o </w:t>
      </w:r>
      <w:proofErr w:type="spellStart"/>
      <w:r>
        <w:rPr>
          <w:rFonts w:eastAsia="Calibri"/>
          <w:color w:val="000000"/>
          <w:lang w:val="en-GB" w:eastAsia="en-US"/>
        </w:rPr>
        <w:t>jego</w:t>
      </w:r>
      <w:proofErr w:type="spellEnd"/>
      <w:r>
        <w:rPr>
          <w:rFonts w:eastAsia="Calibri"/>
          <w:color w:val="000000"/>
          <w:lang w:val="en-GB" w:eastAsia="en-US"/>
        </w:rPr>
        <w:t xml:space="preserve"> </w:t>
      </w:r>
      <w:proofErr w:type="spellStart"/>
      <w:r>
        <w:rPr>
          <w:rFonts w:eastAsia="Calibri"/>
          <w:color w:val="000000"/>
          <w:lang w:val="en-GB" w:eastAsia="en-US"/>
        </w:rPr>
        <w:t>wynikach</w:t>
      </w:r>
      <w:proofErr w:type="spellEnd"/>
      <w:r>
        <w:rPr>
          <w:rFonts w:eastAsia="SimSun"/>
          <w:lang w:val="en-GB" w:eastAsia="en-GB"/>
        </w:rPr>
        <w:t xml:space="preserve">, </w:t>
      </w:r>
      <w:proofErr w:type="spellStart"/>
      <w:r>
        <w:rPr>
          <w:rFonts w:eastAsia="SimSun"/>
          <w:lang w:val="en-GB" w:eastAsia="en-GB"/>
        </w:rPr>
        <w:t>zgodnie</w:t>
      </w:r>
      <w:proofErr w:type="spellEnd"/>
      <w:r>
        <w:rPr>
          <w:rFonts w:eastAsia="SimSun"/>
          <w:lang w:val="en-GB" w:eastAsia="en-GB"/>
        </w:rPr>
        <w:t xml:space="preserve"> z art. 6 ust.1 lit. a </w:t>
      </w:r>
      <w:proofErr w:type="spellStart"/>
      <w:r>
        <w:rPr>
          <w:rFonts w:eastAsia="SimSun"/>
          <w:lang w:val="en-GB" w:eastAsia="en-GB"/>
        </w:rPr>
        <w:t>Rozporządzenia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Parlamentu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Europejskiego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i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Rady</w:t>
      </w:r>
      <w:proofErr w:type="spellEnd"/>
      <w:r>
        <w:rPr>
          <w:rFonts w:eastAsia="SimSun"/>
          <w:lang w:val="en-GB" w:eastAsia="en-GB"/>
        </w:rPr>
        <w:t xml:space="preserve"> (UE) 2016/6</w:t>
      </w:r>
      <w:r>
        <w:rPr>
          <w:rFonts w:eastAsia="SimSun"/>
          <w:lang w:val="en-GB" w:eastAsia="en-GB"/>
        </w:rPr>
        <w:t xml:space="preserve">79 z </w:t>
      </w:r>
      <w:proofErr w:type="spellStart"/>
      <w:r>
        <w:rPr>
          <w:rFonts w:eastAsia="SimSun"/>
          <w:lang w:val="en-GB" w:eastAsia="en-GB"/>
        </w:rPr>
        <w:t>dnia</w:t>
      </w:r>
      <w:proofErr w:type="spellEnd"/>
      <w:r>
        <w:rPr>
          <w:rFonts w:eastAsia="SimSun"/>
          <w:lang w:val="en-GB" w:eastAsia="en-GB"/>
        </w:rPr>
        <w:t xml:space="preserve"> 27 </w:t>
      </w:r>
      <w:proofErr w:type="spellStart"/>
      <w:r>
        <w:rPr>
          <w:rFonts w:eastAsia="SimSun"/>
          <w:lang w:val="en-GB" w:eastAsia="en-GB"/>
        </w:rPr>
        <w:t>kwietnia</w:t>
      </w:r>
      <w:proofErr w:type="spellEnd"/>
      <w:r>
        <w:rPr>
          <w:rFonts w:eastAsia="SimSun"/>
          <w:lang w:val="en-GB" w:eastAsia="en-GB"/>
        </w:rPr>
        <w:t xml:space="preserve"> 2016 r. w </w:t>
      </w:r>
      <w:proofErr w:type="spellStart"/>
      <w:r>
        <w:rPr>
          <w:rFonts w:eastAsia="SimSun"/>
          <w:lang w:val="en-GB" w:eastAsia="en-GB"/>
        </w:rPr>
        <w:t>sprawie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ochrony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osób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fizycznych</w:t>
      </w:r>
      <w:proofErr w:type="spellEnd"/>
      <w:r>
        <w:rPr>
          <w:rFonts w:eastAsia="SimSun"/>
          <w:lang w:val="en-GB" w:eastAsia="en-GB"/>
        </w:rPr>
        <w:t xml:space="preserve"> w </w:t>
      </w:r>
      <w:proofErr w:type="spellStart"/>
      <w:r>
        <w:rPr>
          <w:rFonts w:eastAsia="SimSun"/>
          <w:lang w:val="en-GB" w:eastAsia="en-GB"/>
        </w:rPr>
        <w:t>związku</w:t>
      </w:r>
      <w:proofErr w:type="spellEnd"/>
      <w:r>
        <w:rPr>
          <w:rFonts w:eastAsia="SimSun"/>
          <w:lang w:val="en-GB" w:eastAsia="en-GB"/>
        </w:rPr>
        <w:t xml:space="preserve"> z </w:t>
      </w:r>
      <w:proofErr w:type="spellStart"/>
      <w:r>
        <w:rPr>
          <w:rFonts w:eastAsia="SimSun"/>
          <w:lang w:val="en-GB" w:eastAsia="en-GB"/>
        </w:rPr>
        <w:t>przetwarzaniem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danych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osobowych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i</w:t>
      </w:r>
      <w:proofErr w:type="spellEnd"/>
      <w:r>
        <w:rPr>
          <w:rFonts w:eastAsia="SimSun"/>
          <w:lang w:val="en-GB" w:eastAsia="en-GB"/>
        </w:rPr>
        <w:t xml:space="preserve"> w </w:t>
      </w:r>
      <w:proofErr w:type="spellStart"/>
      <w:r>
        <w:rPr>
          <w:rFonts w:eastAsia="SimSun"/>
          <w:lang w:val="en-GB" w:eastAsia="en-GB"/>
        </w:rPr>
        <w:t>sprawie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swobodnego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przepływu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takich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danych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oraz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uchylenia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dyrektywy</w:t>
      </w:r>
      <w:proofErr w:type="spellEnd"/>
      <w:r>
        <w:rPr>
          <w:rFonts w:eastAsia="SimSun"/>
          <w:lang w:val="en-GB" w:eastAsia="en-GB"/>
        </w:rPr>
        <w:t xml:space="preserve"> 95/46/WE (</w:t>
      </w:r>
      <w:proofErr w:type="spellStart"/>
      <w:r>
        <w:rPr>
          <w:rFonts w:eastAsia="SimSun"/>
          <w:lang w:val="en-GB" w:eastAsia="en-GB"/>
        </w:rPr>
        <w:t>ogólne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rozporządzenie</w:t>
      </w:r>
      <w:proofErr w:type="spellEnd"/>
      <w:r>
        <w:rPr>
          <w:rFonts w:eastAsia="SimSun"/>
          <w:lang w:val="en-GB" w:eastAsia="en-GB"/>
        </w:rPr>
        <w:t xml:space="preserve"> o </w:t>
      </w:r>
      <w:proofErr w:type="spellStart"/>
      <w:r>
        <w:rPr>
          <w:rFonts w:eastAsia="SimSun"/>
          <w:lang w:val="en-GB" w:eastAsia="en-GB"/>
        </w:rPr>
        <w:t>ochronie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danych</w:t>
      </w:r>
      <w:proofErr w:type="spellEnd"/>
      <w:r>
        <w:rPr>
          <w:rFonts w:eastAsia="SimSun"/>
          <w:lang w:val="en-GB" w:eastAsia="en-GB"/>
        </w:rPr>
        <w:t xml:space="preserve">) (Dz.U.UE.L.2016.119.1. z </w:t>
      </w:r>
      <w:proofErr w:type="spellStart"/>
      <w:r>
        <w:rPr>
          <w:rFonts w:eastAsia="SimSun"/>
          <w:lang w:val="en-GB" w:eastAsia="en-GB"/>
        </w:rPr>
        <w:t>dnia</w:t>
      </w:r>
      <w:proofErr w:type="spellEnd"/>
      <w:r>
        <w:rPr>
          <w:rFonts w:eastAsia="SimSun"/>
          <w:lang w:val="en-GB" w:eastAsia="en-GB"/>
        </w:rPr>
        <w:t xml:space="preserve"> 4 </w:t>
      </w:r>
      <w:proofErr w:type="spellStart"/>
      <w:r>
        <w:rPr>
          <w:rFonts w:eastAsia="SimSun"/>
          <w:lang w:val="en-GB" w:eastAsia="en-GB"/>
        </w:rPr>
        <w:t>maja</w:t>
      </w:r>
      <w:proofErr w:type="spellEnd"/>
      <w:r>
        <w:rPr>
          <w:rFonts w:eastAsia="SimSun"/>
          <w:lang w:val="en-GB" w:eastAsia="en-GB"/>
        </w:rPr>
        <w:t xml:space="preserve"> 2016 r.), </w:t>
      </w:r>
      <w:proofErr w:type="spellStart"/>
      <w:r>
        <w:rPr>
          <w:rFonts w:eastAsia="SimSun"/>
          <w:lang w:val="en-GB" w:eastAsia="en-GB"/>
        </w:rPr>
        <w:t>zwanym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dalej</w:t>
      </w:r>
      <w:proofErr w:type="spellEnd"/>
      <w:r>
        <w:rPr>
          <w:rFonts w:eastAsia="SimSun"/>
          <w:lang w:val="en-GB" w:eastAsia="en-GB"/>
        </w:rPr>
        <w:t xml:space="preserve"> RODO. </w:t>
      </w:r>
      <w:proofErr w:type="spellStart"/>
      <w:r>
        <w:rPr>
          <w:rFonts w:eastAsia="SimSun"/>
          <w:lang w:val="en-GB" w:eastAsia="en-GB"/>
        </w:rPr>
        <w:t>Przyjmuje</w:t>
      </w:r>
      <w:proofErr w:type="spellEnd"/>
      <w:r>
        <w:rPr>
          <w:rFonts w:eastAsia="SimSun"/>
          <w:lang w:val="en-GB" w:eastAsia="en-GB"/>
        </w:rPr>
        <w:t xml:space="preserve"> do </w:t>
      </w:r>
      <w:proofErr w:type="spellStart"/>
      <w:r>
        <w:rPr>
          <w:rFonts w:eastAsia="SimSun"/>
          <w:lang w:val="en-GB" w:eastAsia="en-GB"/>
        </w:rPr>
        <w:t>wiadomości</w:t>
      </w:r>
      <w:proofErr w:type="spellEnd"/>
      <w:r>
        <w:rPr>
          <w:rFonts w:eastAsia="SimSun"/>
          <w:lang w:val="en-GB" w:eastAsia="en-GB"/>
        </w:rPr>
        <w:t xml:space="preserve">, </w:t>
      </w:r>
      <w:proofErr w:type="spellStart"/>
      <w:r>
        <w:rPr>
          <w:rFonts w:eastAsia="SimSun"/>
          <w:lang w:val="en-GB" w:eastAsia="en-GB"/>
        </w:rPr>
        <w:t>że</w:t>
      </w:r>
      <w:proofErr w:type="spellEnd"/>
      <w:r>
        <w:rPr>
          <w:rFonts w:eastAsia="SimSun"/>
          <w:lang w:val="en-GB" w:eastAsia="en-GB"/>
        </w:rPr>
        <w:t xml:space="preserve"> </w:t>
      </w:r>
      <w:proofErr w:type="spellStart"/>
      <w:r>
        <w:rPr>
          <w:rFonts w:eastAsia="SimSun"/>
          <w:lang w:val="en-GB" w:eastAsia="en-GB"/>
        </w:rPr>
        <w:t>zgoda</w:t>
      </w:r>
      <w:proofErr w:type="spellEnd"/>
      <w:r>
        <w:rPr>
          <w:rFonts w:eastAsia="SimSun"/>
          <w:lang w:val="en-GB" w:eastAsia="en-GB"/>
        </w:rPr>
        <w:t xml:space="preserve"> jest </w:t>
      </w:r>
      <w:proofErr w:type="spellStart"/>
      <w:r>
        <w:rPr>
          <w:rFonts w:eastAsia="SimSun"/>
          <w:lang w:val="en-GB" w:eastAsia="en-GB"/>
        </w:rPr>
        <w:t>dobrowolna</w:t>
      </w:r>
      <w:proofErr w:type="spellEnd"/>
      <w:r>
        <w:rPr>
          <w:rFonts w:eastAsia="SimSun"/>
          <w:lang w:val="en-GB" w:eastAsia="en-GB"/>
        </w:rPr>
        <w:t>.</w:t>
      </w:r>
      <w:r>
        <w:rPr>
          <w:rFonts w:eastAsia="SimSun"/>
          <w:lang w:eastAsia="en-GB"/>
        </w:rPr>
        <w:t xml:space="preserve">                                                               </w:t>
      </w:r>
    </w:p>
    <w:p w:rsidR="00361145" w:rsidRDefault="00E50D35">
      <w:pPr>
        <w:spacing w:line="360" w:lineRule="auto"/>
        <w:ind w:left="2124"/>
      </w:pPr>
      <w:r>
        <w:rPr>
          <w:rFonts w:eastAsia="SimSun"/>
          <w:lang w:eastAsia="en-GB"/>
        </w:rPr>
        <w:t xml:space="preserve">                                                                    ……………………………..…………………</w:t>
      </w:r>
    </w:p>
    <w:p w:rsidR="00361145" w:rsidRDefault="00E50D35">
      <w:pPr>
        <w:spacing w:line="360" w:lineRule="auto"/>
      </w:pPr>
      <w:r>
        <w:rPr>
          <w:rFonts w:eastAsia="SimSun"/>
          <w:lang w:eastAsia="en-GB"/>
        </w:rPr>
        <w:t xml:space="preserve">         (da</w:t>
      </w:r>
      <w:r>
        <w:rPr>
          <w:rFonts w:eastAsia="SimSun"/>
          <w:lang w:eastAsia="en-GB"/>
        </w:rPr>
        <w:t>ta, czytelny podpis rodziców/opiekunów prawnych dziecka)</w:t>
      </w:r>
    </w:p>
    <w:p w:rsidR="00361145" w:rsidRDefault="00361145">
      <w:pPr>
        <w:spacing w:line="360" w:lineRule="auto"/>
        <w:rPr>
          <w:rFonts w:eastAsia="SimSun"/>
          <w:b/>
          <w:color w:val="000000"/>
          <w:lang w:val="en-US" w:eastAsia="zh-CN"/>
        </w:rPr>
      </w:pPr>
    </w:p>
    <w:p w:rsidR="00361145" w:rsidRDefault="00361145">
      <w:pPr>
        <w:spacing w:line="360" w:lineRule="auto"/>
        <w:rPr>
          <w:rFonts w:eastAsia="SimSun"/>
          <w:b/>
          <w:color w:val="000000"/>
          <w:lang w:val="en-US" w:eastAsia="zh-CN"/>
        </w:rPr>
      </w:pPr>
    </w:p>
    <w:p w:rsidR="00361145" w:rsidRDefault="00361145">
      <w:pPr>
        <w:spacing w:line="360" w:lineRule="auto"/>
        <w:rPr>
          <w:rFonts w:eastAsia="SimSun"/>
          <w:b/>
          <w:color w:val="000000"/>
          <w:lang w:val="en-US" w:eastAsia="zh-CN"/>
        </w:rPr>
      </w:pPr>
    </w:p>
    <w:p w:rsidR="00361145" w:rsidRDefault="00361145">
      <w:pPr>
        <w:spacing w:line="360" w:lineRule="auto"/>
        <w:rPr>
          <w:rFonts w:eastAsia="SimSun"/>
          <w:b/>
          <w:color w:val="000000"/>
          <w:lang w:val="en-US" w:eastAsia="zh-CN"/>
        </w:rPr>
      </w:pPr>
    </w:p>
    <w:p w:rsidR="00361145" w:rsidRDefault="00361145">
      <w:pPr>
        <w:spacing w:line="360" w:lineRule="auto"/>
        <w:rPr>
          <w:rFonts w:eastAsia="SimSun"/>
          <w:b/>
          <w:color w:val="000000"/>
          <w:lang w:val="en-US" w:eastAsia="zh-CN"/>
        </w:rPr>
      </w:pPr>
      <w:bookmarkStart w:id="0" w:name="_GoBack"/>
      <w:bookmarkEnd w:id="0"/>
    </w:p>
    <w:p w:rsidR="00361145" w:rsidRDefault="00E50D35">
      <w:pPr>
        <w:spacing w:line="360" w:lineRule="auto"/>
      </w:pPr>
      <w:r>
        <w:rPr>
          <w:rFonts w:eastAsia="SimSun"/>
          <w:b/>
          <w:color w:val="000000"/>
          <w:lang w:val="en-US" w:eastAsia="zh-CN"/>
        </w:rPr>
        <w:lastRenderedPageBreak/>
        <w:t>ZGODA NA ROZPOWSZECHNIANIE WIZERUNKU</w:t>
      </w:r>
    </w:p>
    <w:p w:rsidR="00361145" w:rsidRDefault="00361145">
      <w:pPr>
        <w:spacing w:line="276" w:lineRule="auto"/>
        <w:rPr>
          <w:rFonts w:eastAsia="SimSun"/>
          <w:color w:val="000000"/>
          <w:lang w:val="en-US" w:eastAsia="zh-CN"/>
        </w:rPr>
      </w:pPr>
    </w:p>
    <w:p w:rsidR="00361145" w:rsidRDefault="00E50D35">
      <w:pPr>
        <w:spacing w:line="276" w:lineRule="auto"/>
      </w:pPr>
      <w:r>
        <w:rPr>
          <w:rFonts w:eastAsia="SimSun"/>
          <w:color w:val="000000"/>
          <w:lang w:val="en-US" w:eastAsia="zh-CN"/>
        </w:rPr>
        <w:t xml:space="preserve">W </w:t>
      </w:r>
      <w:proofErr w:type="spellStart"/>
      <w:r>
        <w:rPr>
          <w:rFonts w:eastAsia="SimSun"/>
          <w:color w:val="000000"/>
          <w:lang w:val="en-US" w:eastAsia="zh-CN"/>
        </w:rPr>
        <w:t>związku</w:t>
      </w:r>
      <w:proofErr w:type="spellEnd"/>
      <w:r>
        <w:rPr>
          <w:rFonts w:eastAsia="SimSun"/>
          <w:color w:val="000000"/>
          <w:lang w:val="en-US" w:eastAsia="zh-CN"/>
        </w:rPr>
        <w:t xml:space="preserve"> z </w:t>
      </w:r>
      <w:r>
        <w:rPr>
          <w:rFonts w:eastAsia="SimSun"/>
          <w:color w:val="000000"/>
          <w:lang w:eastAsia="zh-CN"/>
        </w:rPr>
        <w:t xml:space="preserve">organizacją przez </w:t>
      </w:r>
      <w:r>
        <w:rPr>
          <w:rFonts w:eastAsia="Calibri"/>
          <w:bCs/>
          <w:color w:val="000000"/>
          <w:lang w:val="en-US" w:eastAsia="en-US"/>
        </w:rPr>
        <w:t xml:space="preserve">Centrum </w:t>
      </w:r>
      <w:proofErr w:type="spellStart"/>
      <w:r>
        <w:rPr>
          <w:rFonts w:eastAsia="Calibri"/>
          <w:bCs/>
          <w:color w:val="000000"/>
          <w:lang w:val="en-US" w:eastAsia="en-US"/>
        </w:rPr>
        <w:t>Upowszechniania</w:t>
      </w:r>
      <w:proofErr w:type="spellEnd"/>
      <w:r>
        <w:rPr>
          <w:rFonts w:eastAsia="Calibri"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Calibri"/>
          <w:bCs/>
          <w:color w:val="000000"/>
          <w:lang w:val="en-US" w:eastAsia="en-US"/>
        </w:rPr>
        <w:t>Kultury</w:t>
      </w:r>
      <w:proofErr w:type="spellEnd"/>
      <w:r>
        <w:rPr>
          <w:rFonts w:eastAsia="Calibri"/>
          <w:bCs/>
          <w:color w:val="000000"/>
          <w:lang w:val="en-US" w:eastAsia="en-US"/>
        </w:rPr>
        <w:t xml:space="preserve"> w </w:t>
      </w:r>
      <w:proofErr w:type="spellStart"/>
      <w:r>
        <w:rPr>
          <w:rFonts w:eastAsia="Calibri"/>
          <w:bCs/>
          <w:color w:val="000000"/>
          <w:lang w:val="en-US" w:eastAsia="en-US"/>
        </w:rPr>
        <w:t>Szydłowie</w:t>
      </w:r>
      <w:proofErr w:type="spellEnd"/>
      <w:r>
        <w:rPr>
          <w:rFonts w:eastAsia="SimSun"/>
          <w:bCs/>
          <w:i/>
          <w:iCs/>
          <w:color w:val="222222"/>
          <w:shd w:val="clear" w:color="auto" w:fill="FFFFFF"/>
          <w:lang w:val="en-US" w:eastAsia="zh-CN"/>
        </w:rPr>
        <w:t xml:space="preserve"> “</w:t>
      </w:r>
      <w:r>
        <w:rPr>
          <w:rFonts w:eastAsia="Calibri"/>
          <w:b/>
          <w:bCs/>
          <w:i/>
          <w:iCs/>
          <w:color w:val="000000"/>
          <w:lang w:val="en-US" w:eastAsia="en-US"/>
        </w:rPr>
        <w:t>XXVIII</w:t>
      </w:r>
      <w:r>
        <w:rPr>
          <w:rFonts w:eastAsia="Calibri"/>
          <w:b/>
          <w:bCs/>
          <w:i/>
          <w:iCs/>
          <w:color w:val="000000"/>
          <w:lang w:val="en-US" w:eastAsia="en-US"/>
        </w:rPr>
        <w:t xml:space="preserve"> </w:t>
      </w:r>
      <w:proofErr w:type="spellStart"/>
      <w:r>
        <w:rPr>
          <w:rFonts w:eastAsia="Calibri"/>
          <w:b/>
          <w:bCs/>
          <w:i/>
          <w:iCs/>
          <w:color w:val="000000"/>
          <w:lang w:val="en-US" w:eastAsia="en-US"/>
        </w:rPr>
        <w:t>Powiatowego</w:t>
      </w:r>
      <w:proofErr w:type="spellEnd"/>
      <w:r>
        <w:rPr>
          <w:rFonts w:eastAsia="Calibri"/>
          <w:b/>
          <w:bCs/>
          <w:i/>
          <w:iCs/>
          <w:color w:val="000000"/>
          <w:lang w:val="en-US" w:eastAsia="en-US"/>
        </w:rPr>
        <w:t xml:space="preserve"> </w:t>
      </w:r>
      <w:proofErr w:type="spellStart"/>
      <w:r>
        <w:rPr>
          <w:rFonts w:eastAsia="Calibri"/>
          <w:b/>
          <w:bCs/>
          <w:i/>
          <w:iCs/>
          <w:color w:val="000000"/>
          <w:lang w:val="en-US" w:eastAsia="en-US"/>
        </w:rPr>
        <w:t>Konkursu</w:t>
      </w:r>
      <w:proofErr w:type="spellEnd"/>
      <w:r>
        <w:rPr>
          <w:rFonts w:eastAsia="Calibri"/>
          <w:b/>
          <w:bCs/>
          <w:i/>
          <w:iCs/>
          <w:color w:val="000000"/>
          <w:lang w:val="en-US" w:eastAsia="en-US"/>
        </w:rPr>
        <w:t xml:space="preserve"> </w:t>
      </w:r>
      <w:proofErr w:type="spellStart"/>
      <w:r>
        <w:rPr>
          <w:rFonts w:eastAsia="Calibri"/>
          <w:b/>
          <w:bCs/>
          <w:i/>
          <w:iCs/>
          <w:color w:val="000000"/>
          <w:lang w:val="en-US" w:eastAsia="en-US"/>
        </w:rPr>
        <w:t>na</w:t>
      </w:r>
      <w:proofErr w:type="spellEnd"/>
      <w:r>
        <w:rPr>
          <w:rFonts w:eastAsia="Calibri"/>
          <w:b/>
          <w:bCs/>
          <w:i/>
          <w:iCs/>
          <w:color w:val="000000"/>
          <w:lang w:val="en-US" w:eastAsia="en-US"/>
        </w:rPr>
        <w:t xml:space="preserve"> </w:t>
      </w:r>
      <w:proofErr w:type="spellStart"/>
      <w:r>
        <w:rPr>
          <w:rFonts w:eastAsia="Calibri"/>
          <w:b/>
          <w:bCs/>
          <w:i/>
          <w:iCs/>
          <w:color w:val="000000"/>
          <w:lang w:val="en-US" w:eastAsia="en-US"/>
        </w:rPr>
        <w:t>Lampę</w:t>
      </w:r>
      <w:proofErr w:type="spellEnd"/>
      <w:r>
        <w:rPr>
          <w:rFonts w:eastAsia="Calibri"/>
          <w:b/>
          <w:bCs/>
          <w:i/>
          <w:iCs/>
          <w:color w:val="000000"/>
          <w:lang w:val="en-US" w:eastAsia="en-US"/>
        </w:rPr>
        <w:t xml:space="preserve"> </w:t>
      </w:r>
      <w:proofErr w:type="spellStart"/>
      <w:r>
        <w:rPr>
          <w:rFonts w:eastAsia="Calibri"/>
          <w:b/>
          <w:bCs/>
          <w:i/>
          <w:iCs/>
          <w:color w:val="000000"/>
          <w:lang w:val="en-US" w:eastAsia="en-US"/>
        </w:rPr>
        <w:t>Roratnią</w:t>
      </w:r>
      <w:proofErr w:type="spellEnd"/>
      <w:r>
        <w:rPr>
          <w:rFonts w:eastAsia="Calibri"/>
          <w:b/>
          <w:bCs/>
          <w:i/>
          <w:iCs/>
          <w:color w:val="000000"/>
          <w:lang w:val="en-US" w:eastAsia="en-US"/>
        </w:rPr>
        <w:t>”</w:t>
      </w:r>
      <w:r>
        <w:rPr>
          <w:rFonts w:eastAsia="Calibri"/>
          <w:color w:val="000000"/>
          <w:lang w:val="en-US" w:eastAsia="en-US"/>
        </w:rPr>
        <w:t xml:space="preserve"> 8.12.2026</w:t>
      </w:r>
      <w:r>
        <w:rPr>
          <w:rFonts w:eastAsia="Calibri"/>
          <w:color w:val="000000"/>
          <w:lang w:val="en-US" w:eastAsia="en-US"/>
        </w:rPr>
        <w:t xml:space="preserve"> </w:t>
      </w:r>
      <w:proofErr w:type="spellStart"/>
      <w:r>
        <w:rPr>
          <w:rFonts w:eastAsia="Calibri"/>
          <w:color w:val="000000"/>
          <w:lang w:val="en-US" w:eastAsia="en-US"/>
        </w:rPr>
        <w:t>r.</w:t>
      </w:r>
      <w:r>
        <w:rPr>
          <w:rFonts w:eastAsia="SimSun"/>
          <w:color w:val="000000"/>
          <w:lang w:val="en-US" w:eastAsia="zh-CN"/>
        </w:rPr>
        <w:t>oraz</w:t>
      </w:r>
      <w:proofErr w:type="spellEnd"/>
      <w:r>
        <w:rPr>
          <w:rFonts w:eastAsia="Calibri"/>
          <w:color w:val="000000"/>
          <w:lang w:val="en-US" w:eastAsia="en-US"/>
        </w:rPr>
        <w:t xml:space="preserve"> </w:t>
      </w:r>
      <w:proofErr w:type="spellStart"/>
      <w:r>
        <w:rPr>
          <w:rFonts w:eastAsia="Calibri"/>
          <w:color w:val="000000"/>
          <w:lang w:val="en-US" w:eastAsia="en-US"/>
        </w:rPr>
        <w:t>udostępnieniem</w:t>
      </w:r>
      <w:proofErr w:type="spellEnd"/>
      <w:r>
        <w:rPr>
          <w:rFonts w:eastAsia="Calibri"/>
          <w:color w:val="000000"/>
          <w:lang w:val="en-US" w:eastAsia="en-US"/>
        </w:rPr>
        <w:t xml:space="preserve"> </w:t>
      </w:r>
      <w:proofErr w:type="spellStart"/>
      <w:r>
        <w:rPr>
          <w:rFonts w:eastAsia="Calibri"/>
          <w:color w:val="000000"/>
          <w:lang w:val="en-US" w:eastAsia="en-US"/>
        </w:rPr>
        <w:t>informacji</w:t>
      </w:r>
      <w:proofErr w:type="spellEnd"/>
      <w:r>
        <w:rPr>
          <w:rFonts w:eastAsia="Calibri"/>
          <w:color w:val="000000"/>
          <w:lang w:val="en-US" w:eastAsia="en-US"/>
        </w:rPr>
        <w:t xml:space="preserve"> o </w:t>
      </w:r>
      <w:proofErr w:type="spellStart"/>
      <w:r>
        <w:rPr>
          <w:rFonts w:eastAsia="Calibri"/>
          <w:color w:val="000000"/>
          <w:lang w:val="en-US" w:eastAsia="en-US"/>
        </w:rPr>
        <w:t>jego</w:t>
      </w:r>
      <w:proofErr w:type="spellEnd"/>
      <w:r>
        <w:rPr>
          <w:rFonts w:eastAsia="Calibri"/>
          <w:color w:val="000000"/>
          <w:lang w:val="en-US" w:eastAsia="en-US"/>
        </w:rPr>
        <w:t xml:space="preserve"> </w:t>
      </w:r>
      <w:proofErr w:type="spellStart"/>
      <w:r>
        <w:rPr>
          <w:rFonts w:eastAsia="Calibri"/>
          <w:color w:val="000000"/>
          <w:lang w:val="en-US" w:eastAsia="en-US"/>
        </w:rPr>
        <w:t>wynikach</w:t>
      </w:r>
      <w:proofErr w:type="spellEnd"/>
      <w:r>
        <w:rPr>
          <w:rFonts w:eastAsia="SimSun"/>
          <w:color w:val="000000"/>
          <w:lang w:val="en-US" w:eastAsia="zh-CN"/>
        </w:rPr>
        <w:t xml:space="preserve"> - </w:t>
      </w:r>
      <w:proofErr w:type="spellStart"/>
      <w:r>
        <w:rPr>
          <w:rFonts w:eastAsia="SimSun"/>
          <w:color w:val="000000"/>
          <w:lang w:val="en-US" w:eastAsia="zh-CN"/>
        </w:rPr>
        <w:t>wyrażam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zgodę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na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rozpowszechnianie</w:t>
      </w:r>
      <w:proofErr w:type="spellEnd"/>
      <w:r>
        <w:rPr>
          <w:rFonts w:eastAsia="SimSun"/>
          <w:color w:val="000000"/>
          <w:lang w:val="en-US" w:eastAsia="zh-CN"/>
        </w:rPr>
        <w:t xml:space="preserve">, </w:t>
      </w:r>
      <w:proofErr w:type="spellStart"/>
      <w:r>
        <w:rPr>
          <w:rFonts w:eastAsia="SimSun"/>
          <w:color w:val="000000"/>
          <w:lang w:val="en-US" w:eastAsia="zh-CN"/>
        </w:rPr>
        <w:t>wykorzystanie</w:t>
      </w:r>
      <w:proofErr w:type="spellEnd"/>
      <w:r>
        <w:rPr>
          <w:rFonts w:eastAsia="SimSun"/>
          <w:color w:val="000000"/>
          <w:lang w:val="en-US" w:eastAsia="zh-CN"/>
        </w:rPr>
        <w:t xml:space="preserve">, </w:t>
      </w:r>
      <w:proofErr w:type="spellStart"/>
      <w:r>
        <w:rPr>
          <w:rFonts w:eastAsia="SimSun"/>
          <w:color w:val="000000"/>
          <w:lang w:val="en-US" w:eastAsia="zh-CN"/>
        </w:rPr>
        <w:t>utrwalanie</w:t>
      </w:r>
      <w:proofErr w:type="spellEnd"/>
      <w:r>
        <w:rPr>
          <w:rFonts w:eastAsia="SimSun"/>
          <w:color w:val="000000"/>
          <w:lang w:val="en-US" w:eastAsia="zh-CN"/>
        </w:rPr>
        <w:t xml:space="preserve">, </w:t>
      </w:r>
      <w:proofErr w:type="spellStart"/>
      <w:r>
        <w:rPr>
          <w:rFonts w:eastAsia="SimSun"/>
          <w:color w:val="000000"/>
          <w:lang w:val="en-US" w:eastAsia="zh-CN"/>
        </w:rPr>
        <w:t>zwielokrotnianie</w:t>
      </w:r>
      <w:proofErr w:type="spellEnd"/>
      <w:r>
        <w:rPr>
          <w:rFonts w:eastAsia="SimSun"/>
          <w:color w:val="000000"/>
          <w:lang w:val="en-US" w:eastAsia="zh-CN"/>
        </w:rPr>
        <w:t xml:space="preserve">, </w:t>
      </w:r>
      <w:proofErr w:type="spellStart"/>
      <w:r>
        <w:rPr>
          <w:rFonts w:eastAsia="SimSun"/>
          <w:color w:val="000000"/>
          <w:lang w:val="en-US" w:eastAsia="zh-CN"/>
        </w:rPr>
        <w:t>kopiowanie</w:t>
      </w:r>
      <w:proofErr w:type="spellEnd"/>
      <w:r>
        <w:rPr>
          <w:rFonts w:eastAsia="SimSun"/>
          <w:color w:val="000000"/>
          <w:lang w:val="en-US" w:eastAsia="zh-CN"/>
        </w:rPr>
        <w:t xml:space="preserve">, </w:t>
      </w:r>
      <w:proofErr w:type="spellStart"/>
      <w:r>
        <w:rPr>
          <w:rFonts w:eastAsia="SimSun"/>
          <w:color w:val="000000"/>
          <w:lang w:val="en-US" w:eastAsia="zh-CN"/>
        </w:rPr>
        <w:t>opracowanie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i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powielanie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lang w:val="en-US" w:eastAsia="zh-CN"/>
        </w:rPr>
        <w:t>wizerunku</w:t>
      </w:r>
      <w:proofErr w:type="spellEnd"/>
      <w:r>
        <w:rPr>
          <w:rFonts w:eastAsia="SimSun"/>
          <w:lang w:val="en-US" w:eastAsia="zh-CN"/>
        </w:rPr>
        <w:t xml:space="preserve"> </w:t>
      </w:r>
      <w:proofErr w:type="spellStart"/>
      <w:r>
        <w:rPr>
          <w:rFonts w:eastAsia="SimSun"/>
          <w:lang w:val="en-US" w:eastAsia="zh-CN"/>
        </w:rPr>
        <w:t>mojego</w:t>
      </w:r>
      <w:proofErr w:type="spellEnd"/>
      <w:r>
        <w:rPr>
          <w:rFonts w:eastAsia="SimSun"/>
          <w:lang w:val="en-US" w:eastAsia="zh-CN"/>
        </w:rPr>
        <w:t xml:space="preserve"> </w:t>
      </w:r>
      <w:proofErr w:type="spellStart"/>
      <w:r>
        <w:rPr>
          <w:rFonts w:eastAsia="SimSun"/>
          <w:lang w:val="en-US" w:eastAsia="zh-CN"/>
        </w:rPr>
        <w:t>dziecka</w:t>
      </w:r>
      <w:proofErr w:type="spellEnd"/>
      <w:r>
        <w:rPr>
          <w:rFonts w:eastAsia="SimSun"/>
          <w:lang w:val="en-US" w:eastAsia="zh-CN"/>
        </w:rPr>
        <w:t xml:space="preserve"> </w:t>
      </w:r>
      <w:r>
        <w:rPr>
          <w:rFonts w:eastAsia="SimSun"/>
          <w:color w:val="000000"/>
          <w:lang w:val="en-US" w:eastAsia="zh-CN"/>
        </w:rPr>
        <w:t xml:space="preserve">w </w:t>
      </w:r>
      <w:proofErr w:type="spellStart"/>
      <w:r>
        <w:rPr>
          <w:rFonts w:eastAsia="SimSun"/>
          <w:color w:val="000000"/>
          <w:lang w:val="en-US" w:eastAsia="zh-CN"/>
        </w:rPr>
        <w:t>publikacjach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na</w:t>
      </w:r>
      <w:proofErr w:type="spellEnd"/>
      <w:r>
        <w:rPr>
          <w:rFonts w:eastAsia="SimSun"/>
          <w:color w:val="000000"/>
          <w:lang w:val="en-US" w:eastAsia="zh-CN"/>
        </w:rPr>
        <w:t>:</w:t>
      </w:r>
    </w:p>
    <w:p w:rsidR="00361145" w:rsidRDefault="00361145">
      <w:pPr>
        <w:spacing w:line="276" w:lineRule="auto"/>
        <w:rPr>
          <w:rFonts w:eastAsia="SimSun"/>
          <w:lang w:val="en-US" w:eastAsia="zh-CN"/>
        </w:rPr>
      </w:pPr>
    </w:p>
    <w:p w:rsidR="00361145" w:rsidRDefault="00E50D35">
      <w:pPr>
        <w:spacing w:line="276" w:lineRule="auto"/>
      </w:pPr>
      <w:r>
        <w:rPr>
          <w:rFonts w:ascii="Segoe UI Symbol" w:eastAsia="Arial" w:hAnsi="Segoe UI Symbol" w:cs="Segoe UI Symbol"/>
          <w:color w:val="000000"/>
          <w:lang w:val="en-US" w:eastAsia="zh-CN"/>
        </w:rPr>
        <w:t>☐</w:t>
      </w:r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stronie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internetowej</w:t>
      </w:r>
      <w:proofErr w:type="spellEnd"/>
      <w:r>
        <w:rPr>
          <w:rFonts w:eastAsia="SimSun"/>
          <w:color w:val="000000"/>
          <w:lang w:val="en-US" w:eastAsia="zh-CN"/>
        </w:rPr>
        <w:t xml:space="preserve">: </w:t>
      </w:r>
      <w:proofErr w:type="spellStart"/>
      <w:r>
        <w:rPr>
          <w:rFonts w:eastAsia="SimSun"/>
          <w:color w:val="000000"/>
          <w:lang w:val="en-US" w:eastAsia="zh-CN"/>
        </w:rPr>
        <w:t>Organizatora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Konkursu</w:t>
      </w:r>
      <w:proofErr w:type="spellEnd"/>
      <w:r>
        <w:rPr>
          <w:rFonts w:eastAsia="SimSun"/>
          <w:color w:val="000000"/>
          <w:lang w:val="en-US" w:eastAsia="zh-CN"/>
        </w:rPr>
        <w:t xml:space="preserve">, </w:t>
      </w:r>
      <w:proofErr w:type="spellStart"/>
      <w:r>
        <w:rPr>
          <w:rFonts w:eastAsia="SimSun"/>
          <w:color w:val="000000"/>
          <w:lang w:val="en-US" w:eastAsia="zh-CN"/>
        </w:rPr>
        <w:t>U</w:t>
      </w:r>
      <w:r>
        <w:rPr>
          <w:rFonts w:eastAsia="SimSun"/>
          <w:color w:val="000000"/>
          <w:lang w:val="en-US" w:eastAsia="zh-CN"/>
        </w:rPr>
        <w:t>rzędu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Gminy</w:t>
      </w:r>
      <w:proofErr w:type="spellEnd"/>
      <w:r>
        <w:rPr>
          <w:rFonts w:eastAsia="SimSun"/>
          <w:color w:val="000000"/>
          <w:lang w:val="en-US" w:eastAsia="zh-CN"/>
        </w:rPr>
        <w:t xml:space="preserve"> w </w:t>
      </w:r>
      <w:proofErr w:type="spellStart"/>
      <w:r>
        <w:rPr>
          <w:rFonts w:eastAsia="SimSun"/>
          <w:color w:val="000000"/>
          <w:lang w:val="en-US" w:eastAsia="zh-CN"/>
        </w:rPr>
        <w:t>Szydłowie</w:t>
      </w:r>
      <w:proofErr w:type="spellEnd"/>
      <w:r>
        <w:rPr>
          <w:rFonts w:eastAsia="SimSun"/>
          <w:color w:val="000000"/>
          <w:lang w:val="en-US" w:eastAsia="zh-CN"/>
        </w:rPr>
        <w:t xml:space="preserve">, </w:t>
      </w:r>
      <w:proofErr w:type="spellStart"/>
      <w:r>
        <w:rPr>
          <w:rFonts w:eastAsia="SimSun"/>
          <w:color w:val="000000"/>
          <w:lang w:val="en-US" w:eastAsia="zh-CN"/>
        </w:rPr>
        <w:t>Starostwa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Powiatowego</w:t>
      </w:r>
      <w:proofErr w:type="spellEnd"/>
      <w:r>
        <w:rPr>
          <w:rFonts w:eastAsia="SimSun"/>
          <w:color w:val="000000"/>
          <w:lang w:val="en-US" w:eastAsia="zh-CN"/>
        </w:rPr>
        <w:t xml:space="preserve"> w Pile</w:t>
      </w:r>
    </w:p>
    <w:p w:rsidR="00361145" w:rsidRDefault="00E50D35">
      <w:pPr>
        <w:spacing w:line="276" w:lineRule="auto"/>
      </w:pPr>
      <w:r>
        <w:rPr>
          <w:rFonts w:ascii="Segoe UI Symbol" w:eastAsia="Arial" w:hAnsi="Segoe UI Symbol" w:cs="Segoe UI Symbol"/>
          <w:color w:val="000000"/>
          <w:lang w:val="en-US" w:eastAsia="zh-CN"/>
        </w:rPr>
        <w:t>☐</w:t>
      </w:r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portalach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społecznościowych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tj</w:t>
      </w:r>
      <w:proofErr w:type="spellEnd"/>
      <w:r>
        <w:rPr>
          <w:rFonts w:eastAsia="SimSun"/>
          <w:color w:val="000000"/>
          <w:lang w:val="en-US" w:eastAsia="zh-CN"/>
        </w:rPr>
        <w:t>. Facebook, Instagram</w:t>
      </w:r>
    </w:p>
    <w:p w:rsidR="00361145" w:rsidRDefault="00E50D35">
      <w:pPr>
        <w:spacing w:line="276" w:lineRule="auto"/>
      </w:pPr>
      <w:r>
        <w:rPr>
          <w:rFonts w:ascii="Segoe UI Symbol" w:eastAsia="Arial" w:hAnsi="Segoe UI Symbol" w:cs="Segoe UI Symbol"/>
          <w:color w:val="000000"/>
          <w:lang w:val="en-US" w:eastAsia="zh-CN"/>
        </w:rPr>
        <w:t>☐</w:t>
      </w:r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audycjach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telewizyjnych</w:t>
      </w:r>
      <w:proofErr w:type="spellEnd"/>
      <w:r>
        <w:rPr>
          <w:rFonts w:eastAsia="SimSun"/>
          <w:color w:val="000000"/>
          <w:lang w:val="en-US" w:eastAsia="zh-CN"/>
        </w:rPr>
        <w:t>,</w:t>
      </w:r>
    </w:p>
    <w:p w:rsidR="00361145" w:rsidRDefault="00E50D35">
      <w:pPr>
        <w:spacing w:line="276" w:lineRule="auto"/>
      </w:pPr>
      <w:r>
        <w:rPr>
          <w:rFonts w:ascii="Segoe UI Symbol" w:eastAsia="Arial" w:hAnsi="Segoe UI Symbol" w:cs="Segoe UI Symbol"/>
          <w:color w:val="000000"/>
          <w:lang w:val="en-US" w:eastAsia="zh-CN"/>
        </w:rPr>
        <w:t>☐</w:t>
      </w:r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wydawnictwach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i</w:t>
      </w:r>
      <w:proofErr w:type="spellEnd"/>
      <w:r>
        <w:rPr>
          <w:rFonts w:eastAsia="SimSun"/>
          <w:color w:val="000000"/>
          <w:lang w:val="en-US" w:eastAsia="zh-CN"/>
        </w:rPr>
        <w:t xml:space="preserve"> w </w:t>
      </w:r>
      <w:proofErr w:type="spellStart"/>
      <w:r>
        <w:rPr>
          <w:rFonts w:eastAsia="SimSun"/>
          <w:color w:val="000000"/>
          <w:lang w:val="en-US" w:eastAsia="zh-CN"/>
        </w:rPr>
        <w:t>materiałach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promocyjnych</w:t>
      </w:r>
      <w:proofErr w:type="spellEnd"/>
      <w:r>
        <w:rPr>
          <w:rFonts w:eastAsia="SimSun"/>
          <w:color w:val="000000"/>
          <w:lang w:val="en-US" w:eastAsia="zh-CN"/>
        </w:rPr>
        <w:t>,</w:t>
      </w:r>
    </w:p>
    <w:p w:rsidR="00361145" w:rsidRDefault="00E50D35">
      <w:pPr>
        <w:spacing w:line="276" w:lineRule="auto"/>
      </w:pPr>
      <w:proofErr w:type="spellStart"/>
      <w:r>
        <w:rPr>
          <w:rFonts w:eastAsia="SimSun"/>
          <w:color w:val="000000"/>
          <w:lang w:val="en-US" w:eastAsia="zh-CN"/>
        </w:rPr>
        <w:t>zgodnie</w:t>
      </w:r>
      <w:proofErr w:type="spellEnd"/>
      <w:r>
        <w:rPr>
          <w:rFonts w:eastAsia="SimSun"/>
          <w:color w:val="000000"/>
          <w:lang w:val="en-US" w:eastAsia="zh-CN"/>
        </w:rPr>
        <w:t xml:space="preserve"> z art. 81 </w:t>
      </w:r>
      <w:proofErr w:type="spellStart"/>
      <w:r>
        <w:rPr>
          <w:rFonts w:eastAsia="SimSun"/>
          <w:color w:val="000000"/>
          <w:lang w:val="en-US" w:eastAsia="zh-CN"/>
        </w:rPr>
        <w:t>ust</w:t>
      </w:r>
      <w:proofErr w:type="spellEnd"/>
      <w:r>
        <w:rPr>
          <w:rFonts w:eastAsia="SimSun"/>
          <w:color w:val="000000"/>
          <w:lang w:val="en-US" w:eastAsia="zh-CN"/>
        </w:rPr>
        <w:t xml:space="preserve">. 1 </w:t>
      </w:r>
      <w:proofErr w:type="spellStart"/>
      <w:r>
        <w:rPr>
          <w:rFonts w:eastAsia="SimSun"/>
          <w:color w:val="000000"/>
          <w:lang w:val="en-US" w:eastAsia="zh-CN"/>
        </w:rPr>
        <w:t>ustawy</w:t>
      </w:r>
      <w:proofErr w:type="spellEnd"/>
      <w:r>
        <w:rPr>
          <w:rFonts w:eastAsia="SimSun"/>
          <w:color w:val="000000"/>
          <w:lang w:val="en-US" w:eastAsia="zh-CN"/>
        </w:rPr>
        <w:t xml:space="preserve"> z </w:t>
      </w:r>
      <w:proofErr w:type="spellStart"/>
      <w:r>
        <w:rPr>
          <w:rFonts w:eastAsia="SimSun"/>
          <w:color w:val="000000"/>
          <w:lang w:val="en-US" w:eastAsia="zh-CN"/>
        </w:rPr>
        <w:t>dnia</w:t>
      </w:r>
      <w:proofErr w:type="spellEnd"/>
      <w:r>
        <w:rPr>
          <w:rFonts w:eastAsia="SimSun"/>
          <w:color w:val="000000"/>
          <w:lang w:val="en-US" w:eastAsia="zh-CN"/>
        </w:rPr>
        <w:t xml:space="preserve"> 4 </w:t>
      </w:r>
      <w:proofErr w:type="spellStart"/>
      <w:r>
        <w:rPr>
          <w:rFonts w:eastAsia="SimSun"/>
          <w:color w:val="000000"/>
          <w:lang w:val="en-US" w:eastAsia="zh-CN"/>
        </w:rPr>
        <w:t>lutego</w:t>
      </w:r>
      <w:proofErr w:type="spellEnd"/>
      <w:r>
        <w:rPr>
          <w:rFonts w:eastAsia="SimSun"/>
          <w:color w:val="000000"/>
          <w:lang w:val="en-US" w:eastAsia="zh-CN"/>
        </w:rPr>
        <w:t xml:space="preserve"> 1994 r. o </w:t>
      </w:r>
      <w:proofErr w:type="spellStart"/>
      <w:r>
        <w:rPr>
          <w:rFonts w:eastAsia="SimSun"/>
          <w:color w:val="000000"/>
          <w:lang w:val="en-US" w:eastAsia="zh-CN"/>
        </w:rPr>
        <w:t>prawie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autorskim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i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prawach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pokrewnych</w:t>
      </w:r>
      <w:proofErr w:type="spellEnd"/>
      <w:r>
        <w:rPr>
          <w:rFonts w:eastAsia="SimSun"/>
          <w:color w:val="000000"/>
          <w:lang w:val="en-US" w:eastAsia="zh-CN"/>
        </w:rPr>
        <w:t xml:space="preserve"> (</w:t>
      </w:r>
      <w:proofErr w:type="spellStart"/>
      <w:r>
        <w:rPr>
          <w:rFonts w:eastAsia="SimSun"/>
          <w:color w:val="000000"/>
          <w:lang w:val="en-US" w:eastAsia="zh-CN"/>
        </w:rPr>
        <w:t>t.j.</w:t>
      </w:r>
      <w:proofErr w:type="spellEnd"/>
      <w:r>
        <w:rPr>
          <w:rFonts w:eastAsia="SimSun"/>
          <w:color w:val="000000"/>
          <w:lang w:val="en-US" w:eastAsia="zh-CN"/>
        </w:rPr>
        <w:t xml:space="preserve"> Dz. U. z 2019 r., </w:t>
      </w:r>
      <w:proofErr w:type="spellStart"/>
      <w:r>
        <w:rPr>
          <w:rFonts w:eastAsia="SimSun"/>
          <w:color w:val="000000"/>
          <w:lang w:val="en-US" w:eastAsia="zh-CN"/>
        </w:rPr>
        <w:t>poz</w:t>
      </w:r>
      <w:proofErr w:type="spellEnd"/>
      <w:r>
        <w:rPr>
          <w:rFonts w:eastAsia="SimSun"/>
          <w:color w:val="000000"/>
          <w:lang w:val="en-US" w:eastAsia="zh-CN"/>
        </w:rPr>
        <w:t xml:space="preserve">. 1231 </w:t>
      </w:r>
      <w:proofErr w:type="spellStart"/>
      <w:r>
        <w:rPr>
          <w:rFonts w:eastAsia="SimSun"/>
          <w:color w:val="000000"/>
          <w:lang w:val="en-US" w:eastAsia="zh-CN"/>
        </w:rPr>
        <w:t>ze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zm</w:t>
      </w:r>
      <w:proofErr w:type="spellEnd"/>
      <w:r>
        <w:rPr>
          <w:rFonts w:eastAsia="SimSun"/>
          <w:color w:val="000000"/>
          <w:lang w:val="en-US" w:eastAsia="zh-CN"/>
        </w:rPr>
        <w:t>.).</w:t>
      </w:r>
      <w:r>
        <w:rPr>
          <w:rFonts w:eastAsia="SimSun"/>
          <w:color w:val="0070C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Zgoda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na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rozpowszechnianie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wizerunku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nie</w:t>
      </w:r>
      <w:proofErr w:type="spellEnd"/>
      <w:r>
        <w:rPr>
          <w:rFonts w:eastAsia="SimSun"/>
          <w:color w:val="000000"/>
          <w:lang w:val="en-US" w:eastAsia="zh-CN"/>
        </w:rPr>
        <w:t xml:space="preserve"> jest </w:t>
      </w:r>
      <w:proofErr w:type="spellStart"/>
      <w:r>
        <w:rPr>
          <w:rFonts w:eastAsia="SimSun"/>
          <w:color w:val="000000"/>
          <w:lang w:val="en-US" w:eastAsia="zh-CN"/>
        </w:rPr>
        <w:t>ograniczona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czasowo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i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terytorialnie</w:t>
      </w:r>
      <w:proofErr w:type="spellEnd"/>
      <w:r>
        <w:rPr>
          <w:rFonts w:eastAsia="SimSun"/>
          <w:color w:val="000000"/>
          <w:lang w:val="en-US" w:eastAsia="zh-CN"/>
        </w:rPr>
        <w:t xml:space="preserve">. </w:t>
      </w:r>
      <w:proofErr w:type="spellStart"/>
      <w:r>
        <w:rPr>
          <w:rFonts w:eastAsia="SimSun"/>
          <w:color w:val="000000"/>
          <w:lang w:val="en-US" w:eastAsia="zh-CN"/>
        </w:rPr>
        <w:t>Zgoda</w:t>
      </w:r>
      <w:proofErr w:type="spellEnd"/>
      <w:r>
        <w:rPr>
          <w:rFonts w:eastAsia="SimSun"/>
          <w:color w:val="000000"/>
          <w:lang w:val="en-US" w:eastAsia="zh-CN"/>
        </w:rPr>
        <w:t xml:space="preserve"> jest </w:t>
      </w:r>
      <w:proofErr w:type="spellStart"/>
      <w:r>
        <w:rPr>
          <w:rFonts w:eastAsia="SimSun"/>
          <w:color w:val="000000"/>
          <w:lang w:val="en-US" w:eastAsia="zh-CN"/>
        </w:rPr>
        <w:t>udzielona</w:t>
      </w:r>
      <w:proofErr w:type="spellEnd"/>
      <w:r>
        <w:rPr>
          <w:rFonts w:eastAsia="SimSun"/>
          <w:color w:val="000000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lang w:val="en-US" w:eastAsia="zh-CN"/>
        </w:rPr>
        <w:t>nieodpłatnie</w:t>
      </w:r>
      <w:proofErr w:type="spellEnd"/>
      <w:r>
        <w:rPr>
          <w:rFonts w:eastAsia="SimSun"/>
          <w:color w:val="000000"/>
          <w:lang w:val="en-US" w:eastAsia="zh-CN"/>
        </w:rPr>
        <w:t>.</w:t>
      </w:r>
    </w:p>
    <w:p w:rsidR="00361145" w:rsidRDefault="00E50D35">
      <w:pPr>
        <w:spacing w:before="240" w:line="360" w:lineRule="auto"/>
      </w:pPr>
      <w:r>
        <w:rPr>
          <w:rFonts w:eastAsia="SimSun"/>
          <w:lang w:eastAsia="en-GB"/>
        </w:rPr>
        <w:t>*</w:t>
      </w:r>
      <w:r>
        <w:rPr>
          <w:rFonts w:eastAsia="SimSun"/>
          <w:i/>
          <w:lang w:eastAsia="en-GB"/>
        </w:rPr>
        <w:t>zaznaczyć właściwe</w:t>
      </w:r>
    </w:p>
    <w:p w:rsidR="00361145" w:rsidRDefault="00E50D35">
      <w:pPr>
        <w:spacing w:line="360" w:lineRule="auto"/>
        <w:ind w:left="2832"/>
      </w:pPr>
      <w:r>
        <w:rPr>
          <w:rFonts w:eastAsia="SimSun"/>
          <w:lang w:eastAsia="en-GB"/>
        </w:rPr>
        <w:t>……….……….…………………..…</w:t>
      </w:r>
    </w:p>
    <w:p w:rsidR="00361145" w:rsidRDefault="00E50D35">
      <w:pPr>
        <w:spacing w:line="360" w:lineRule="auto"/>
      </w:pPr>
      <w:r>
        <w:rPr>
          <w:rFonts w:eastAsia="SimSun"/>
          <w:lang w:eastAsia="en-GB"/>
        </w:rPr>
        <w:t xml:space="preserve">         (data, czytelny podpis rod</w:t>
      </w:r>
      <w:r>
        <w:rPr>
          <w:rFonts w:eastAsia="SimSun"/>
          <w:lang w:eastAsia="en-GB"/>
        </w:rPr>
        <w:t>ziców/opiekunów prawnych dziecka)</w:t>
      </w:r>
    </w:p>
    <w:p w:rsidR="00361145" w:rsidRDefault="00361145"/>
    <w:sectPr w:rsidR="00361145">
      <w:type w:val="continuous"/>
      <w:pgSz w:w="16838" w:h="11906" w:orient="landscape"/>
      <w:pgMar w:top="1417" w:right="1417" w:bottom="1417" w:left="1417" w:header="0" w:footer="0" w:gutter="0"/>
      <w:cols w:num="2"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145"/>
    <w:rsid w:val="00361145"/>
    <w:rsid w:val="00E5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2EC81"/>
  <w15:docId w15:val="{668A1A38-6D8D-4E2F-9FEE-6A0B5F25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2C4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dc:description/>
  <cp:lastModifiedBy>Małgorzata Mikuś</cp:lastModifiedBy>
  <cp:revision>2</cp:revision>
  <dcterms:created xsi:type="dcterms:W3CDTF">2026-09-23T10:14:00Z</dcterms:created>
  <dcterms:modified xsi:type="dcterms:W3CDTF">2026-09-23T10:14:00Z</dcterms:modified>
  <dc:language>pl-PL</dc:language>
</cp:coreProperties>
</file>